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Мальованому А.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Мальованого Анатолія Васильовича,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прав, індексний номер витягу: 435181171 від 12.07.2025 року (реєстраційний номер об’єкта нерухомого майна: 3171141363140),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НВ-6801476082025 від 06.08.2025 року, що                         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      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Мальований Анатолій Васильович.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Мальованому Анатолію Васильовичу,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6321755300:01:003:0314,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0,1449 га (забудовані землі - 0,1449 га, з них малоповерхова забудова - 0,1449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6321755300:01:003:0314,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Мальованому А.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/>
          <w:color w:val="000000"/>
          <w:sz w:val="24"/>
          <w:szCs w:val="24"/>
          <w:lang w:val="uk-UA" w:bidi="ar-SA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/>
          <w:color w:val="000000"/>
          <w:lang w:val="uk-UA" w:bidi="ar-SA"/>
        </w:rPr>
      </w:pPr>
      <w:r>
        <w:rPr>
          <w:rFonts w:eastAsia="Times New Roman" w:ascii="Times New Roman" w:hAnsi="Times New Roman"/>
          <w:color w:val="000000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Application>LibreOffice/5.1.6.2$Linux_X86_64 LibreOffice_project/10m0$Build-2</Application>
  <Pages>2</Pages>
  <Words>481</Words>
  <Characters>3398</Characters>
  <CharactersWithSpaces>4112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2025-07-04T11:02:17Z</cp:lastPrinted>
  <dcterms:modified xsi:type="dcterms:W3CDTF">2025-09-17T09:38:13Z</dcterms:modified>
  <cp:revision>444</cp:revision>
  <dc:subject/>
  <dc:title/>
</cp:coreProperties>
</file>